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51" w:rsidRDefault="00424D51" w:rsidP="00424D51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D51" w:rsidRDefault="00424D51" w:rsidP="00424D51">
      <w:pPr>
        <w:keepNext/>
        <w:autoSpaceDN w:val="0"/>
        <w:jc w:val="center"/>
        <w:outlineLvl w:val="2"/>
        <w:rPr>
          <w:rFonts w:ascii="Arial" w:hAnsi="Arial"/>
          <w:sz w:val="28"/>
        </w:rPr>
      </w:pPr>
    </w:p>
    <w:p w:rsidR="00424D51" w:rsidRDefault="00424D51" w:rsidP="00424D51">
      <w:pPr>
        <w:pStyle w:val="3"/>
        <w:rPr>
          <w:rFonts w:ascii="Times New Roman" w:hAnsi="Times New Roman"/>
          <w:spacing w:val="20"/>
          <w:szCs w:val="28"/>
        </w:rPr>
      </w:pPr>
      <w:r>
        <w:rPr>
          <w:rFonts w:ascii="Times New Roman" w:hAnsi="Times New Roman"/>
          <w:spacing w:val="20"/>
          <w:szCs w:val="28"/>
        </w:rPr>
        <w:t>РОССИЙСКАЯ ФЕДЕРАЦИЯ</w:t>
      </w:r>
    </w:p>
    <w:p w:rsidR="00424D51" w:rsidRDefault="00424D51" w:rsidP="00424D51">
      <w:pPr>
        <w:pStyle w:val="1"/>
        <w:rPr>
          <w:rFonts w:ascii="Times New Roman" w:hAnsi="Times New Roman"/>
          <w:color w:val="auto"/>
          <w:spacing w:val="20"/>
          <w:sz w:val="28"/>
          <w:szCs w:val="28"/>
        </w:rPr>
      </w:pPr>
      <w:r>
        <w:rPr>
          <w:rFonts w:ascii="Times New Roman" w:hAnsi="Times New Roman"/>
          <w:color w:val="auto"/>
          <w:spacing w:val="20"/>
          <w:sz w:val="28"/>
          <w:szCs w:val="28"/>
        </w:rPr>
        <w:t>ОРЛОВСКАЯ ОБЛАСТЬ</w:t>
      </w:r>
    </w:p>
    <w:p w:rsidR="00424D51" w:rsidRDefault="00424D51" w:rsidP="00424D51">
      <w:pPr>
        <w:pStyle w:val="1"/>
        <w:rPr>
          <w:rFonts w:ascii="Times New Roman" w:hAnsi="Times New Roman"/>
          <w:color w:val="auto"/>
          <w:spacing w:val="8"/>
          <w:sz w:val="28"/>
          <w:szCs w:val="28"/>
        </w:rPr>
      </w:pPr>
      <w:r>
        <w:rPr>
          <w:rFonts w:ascii="Times New Roman" w:hAnsi="Times New Roman"/>
          <w:color w:val="auto"/>
          <w:spacing w:val="8"/>
          <w:sz w:val="28"/>
          <w:szCs w:val="28"/>
        </w:rPr>
        <w:t>ЛИВЕНСКИЙ ГОРОДСКОЙ СОВЕТ НАРОДНЫХ ДЕПУТАТОВ</w:t>
      </w:r>
    </w:p>
    <w:p w:rsidR="005324A9" w:rsidRDefault="005324A9" w:rsidP="00424D51">
      <w:pPr>
        <w:jc w:val="center"/>
        <w:rPr>
          <w:rFonts w:ascii="Arial" w:hAnsi="Arial" w:cs="Arial"/>
          <w:b/>
          <w:sz w:val="32"/>
          <w:szCs w:val="32"/>
        </w:rPr>
      </w:pPr>
    </w:p>
    <w:p w:rsidR="00424D51" w:rsidRPr="00424D51" w:rsidRDefault="00424D51" w:rsidP="00424D51">
      <w:pPr>
        <w:jc w:val="center"/>
        <w:rPr>
          <w:rFonts w:ascii="Arial" w:hAnsi="Arial" w:cs="Arial"/>
          <w:b/>
          <w:sz w:val="32"/>
          <w:szCs w:val="32"/>
        </w:rPr>
      </w:pPr>
      <w:r w:rsidRPr="00424D51">
        <w:rPr>
          <w:rFonts w:ascii="Arial" w:hAnsi="Arial" w:cs="Arial"/>
          <w:b/>
          <w:sz w:val="32"/>
          <w:szCs w:val="32"/>
        </w:rPr>
        <w:t>РЕШЕНИЕ</w:t>
      </w:r>
    </w:p>
    <w:p w:rsidR="00424D51" w:rsidRDefault="00424D51" w:rsidP="00424D51">
      <w:pPr>
        <w:rPr>
          <w:bCs/>
          <w:sz w:val="28"/>
          <w:szCs w:val="28"/>
        </w:rPr>
      </w:pPr>
    </w:p>
    <w:p w:rsidR="00424D51" w:rsidRPr="00D5727E" w:rsidRDefault="00367AF3" w:rsidP="00424D51">
      <w:pPr>
        <w:rPr>
          <w:bCs/>
          <w:szCs w:val="28"/>
          <w:u w:val="single"/>
        </w:rPr>
      </w:pPr>
      <w:r>
        <w:rPr>
          <w:bCs/>
          <w:sz w:val="28"/>
          <w:szCs w:val="28"/>
        </w:rPr>
        <w:t>«26</w:t>
      </w:r>
      <w:r w:rsidR="00424D51">
        <w:rPr>
          <w:bCs/>
          <w:sz w:val="28"/>
          <w:szCs w:val="28"/>
        </w:rPr>
        <w:t xml:space="preserve">» </w:t>
      </w:r>
      <w:r w:rsidR="004C478F">
        <w:rPr>
          <w:bCs/>
          <w:sz w:val="28"/>
          <w:szCs w:val="28"/>
        </w:rPr>
        <w:t>мая</w:t>
      </w:r>
      <w:r>
        <w:rPr>
          <w:bCs/>
          <w:sz w:val="28"/>
          <w:szCs w:val="28"/>
        </w:rPr>
        <w:t xml:space="preserve"> 202</w:t>
      </w:r>
      <w:r w:rsidR="004C478F">
        <w:rPr>
          <w:bCs/>
          <w:sz w:val="28"/>
          <w:szCs w:val="28"/>
        </w:rPr>
        <w:t>2</w:t>
      </w:r>
      <w:r w:rsidR="00424D51">
        <w:rPr>
          <w:bCs/>
          <w:sz w:val="28"/>
          <w:szCs w:val="28"/>
        </w:rPr>
        <w:t xml:space="preserve"> г. №</w:t>
      </w:r>
      <w:r>
        <w:rPr>
          <w:bCs/>
          <w:sz w:val="28"/>
          <w:szCs w:val="28"/>
        </w:rPr>
        <w:t xml:space="preserve"> </w:t>
      </w:r>
      <w:r w:rsidR="00175D37">
        <w:rPr>
          <w:bCs/>
          <w:sz w:val="28"/>
          <w:szCs w:val="28"/>
        </w:rPr>
        <w:t>8/135-ГС</w:t>
      </w:r>
      <w:r w:rsidR="004C478F">
        <w:rPr>
          <w:bCs/>
          <w:sz w:val="28"/>
          <w:szCs w:val="28"/>
        </w:rPr>
        <w:t xml:space="preserve">        </w:t>
      </w:r>
      <w:r w:rsidR="00424D51"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 xml:space="preserve">  </w:t>
      </w:r>
      <w:r w:rsidR="00175D37">
        <w:rPr>
          <w:b/>
          <w:bCs/>
          <w:sz w:val="28"/>
          <w:szCs w:val="28"/>
        </w:rPr>
        <w:t xml:space="preserve"> </w:t>
      </w:r>
      <w:r w:rsidR="00424D51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 xml:space="preserve">ринято на </w:t>
      </w:r>
      <w:r w:rsidR="004C478F">
        <w:rPr>
          <w:b/>
          <w:bCs/>
          <w:sz w:val="26"/>
          <w:szCs w:val="26"/>
        </w:rPr>
        <w:t>8</w:t>
      </w:r>
      <w:r w:rsidR="00424D51" w:rsidRPr="00D5727E">
        <w:rPr>
          <w:b/>
          <w:bCs/>
          <w:sz w:val="26"/>
          <w:szCs w:val="26"/>
        </w:rPr>
        <w:t xml:space="preserve"> заседании</w:t>
      </w:r>
    </w:p>
    <w:p w:rsidR="00424D51" w:rsidRPr="006C4FC8" w:rsidRDefault="00424D51" w:rsidP="00CF6187">
      <w:pPr>
        <w:ind w:left="5670"/>
        <w:jc w:val="center"/>
        <w:rPr>
          <w:b/>
          <w:bCs/>
          <w:sz w:val="26"/>
          <w:szCs w:val="26"/>
        </w:rPr>
      </w:pPr>
      <w:proofErr w:type="spellStart"/>
      <w:r w:rsidRPr="006C4FC8">
        <w:rPr>
          <w:b/>
          <w:bCs/>
          <w:sz w:val="26"/>
          <w:szCs w:val="26"/>
        </w:rPr>
        <w:t>Ливенского</w:t>
      </w:r>
      <w:proofErr w:type="spellEnd"/>
      <w:r w:rsidRPr="006C4FC8">
        <w:rPr>
          <w:b/>
          <w:bCs/>
          <w:sz w:val="26"/>
          <w:szCs w:val="26"/>
        </w:rPr>
        <w:t xml:space="preserve"> городского Совета</w:t>
      </w:r>
    </w:p>
    <w:p w:rsidR="00424D51" w:rsidRPr="006C4FC8" w:rsidRDefault="00424D51" w:rsidP="00CF6187">
      <w:pPr>
        <w:ind w:left="5812"/>
        <w:rPr>
          <w:b/>
          <w:bCs/>
          <w:sz w:val="26"/>
          <w:szCs w:val="26"/>
        </w:rPr>
      </w:pPr>
      <w:r w:rsidRPr="006C4FC8">
        <w:rPr>
          <w:b/>
          <w:bCs/>
          <w:sz w:val="26"/>
          <w:szCs w:val="26"/>
        </w:rPr>
        <w:t xml:space="preserve">народных депутатов </w:t>
      </w:r>
      <w:r w:rsidRPr="006C4FC8">
        <w:rPr>
          <w:b/>
          <w:bCs/>
          <w:sz w:val="26"/>
          <w:szCs w:val="26"/>
          <w:lang w:val="en-US"/>
        </w:rPr>
        <w:t>V</w:t>
      </w:r>
      <w:r w:rsidR="004C478F">
        <w:rPr>
          <w:b/>
          <w:bCs/>
          <w:sz w:val="26"/>
          <w:szCs w:val="26"/>
          <w:lang w:val="en-US"/>
        </w:rPr>
        <w:t>I</w:t>
      </w:r>
      <w:r w:rsidRPr="006C4FC8">
        <w:rPr>
          <w:b/>
          <w:bCs/>
          <w:sz w:val="26"/>
          <w:szCs w:val="26"/>
        </w:rPr>
        <w:t xml:space="preserve"> созыва</w:t>
      </w:r>
    </w:p>
    <w:p w:rsidR="00424D51" w:rsidRDefault="00424D51" w:rsidP="00424D51">
      <w:pPr>
        <w:rPr>
          <w:sz w:val="28"/>
          <w:szCs w:val="28"/>
        </w:rPr>
      </w:pPr>
    </w:p>
    <w:p w:rsidR="00424D51" w:rsidRPr="00424D51" w:rsidRDefault="00424D51" w:rsidP="00424D51">
      <w:pPr>
        <w:rPr>
          <w:b/>
          <w:sz w:val="28"/>
          <w:szCs w:val="28"/>
        </w:rPr>
      </w:pPr>
      <w:r w:rsidRPr="00424D51">
        <w:rPr>
          <w:b/>
          <w:sz w:val="28"/>
          <w:szCs w:val="28"/>
        </w:rPr>
        <w:t xml:space="preserve">О внесении изменений в решение </w:t>
      </w:r>
      <w:proofErr w:type="spellStart"/>
      <w:r w:rsidRPr="00424D51">
        <w:rPr>
          <w:b/>
          <w:sz w:val="28"/>
          <w:szCs w:val="28"/>
        </w:rPr>
        <w:t>Ливенского</w:t>
      </w:r>
      <w:proofErr w:type="spellEnd"/>
      <w:r w:rsidRPr="00424D51">
        <w:rPr>
          <w:b/>
          <w:sz w:val="28"/>
          <w:szCs w:val="28"/>
        </w:rPr>
        <w:t xml:space="preserve"> </w:t>
      </w:r>
    </w:p>
    <w:p w:rsidR="00424D51" w:rsidRPr="00424D51" w:rsidRDefault="00424D51" w:rsidP="00424D51">
      <w:pPr>
        <w:rPr>
          <w:b/>
          <w:sz w:val="28"/>
          <w:szCs w:val="28"/>
        </w:rPr>
      </w:pPr>
      <w:r w:rsidRPr="00424D51">
        <w:rPr>
          <w:b/>
          <w:sz w:val="28"/>
          <w:szCs w:val="28"/>
        </w:rPr>
        <w:t xml:space="preserve">городского  Совета народных депутатов </w:t>
      </w:r>
    </w:p>
    <w:p w:rsidR="00424D51" w:rsidRPr="00424D51" w:rsidRDefault="00424D51" w:rsidP="00424D51">
      <w:pPr>
        <w:rPr>
          <w:b/>
          <w:sz w:val="28"/>
          <w:szCs w:val="28"/>
        </w:rPr>
      </w:pPr>
      <w:r w:rsidRPr="00424D51">
        <w:rPr>
          <w:b/>
          <w:sz w:val="28"/>
          <w:szCs w:val="28"/>
        </w:rPr>
        <w:t xml:space="preserve">от 27 октября </w:t>
      </w:r>
      <w:smartTag w:uri="urn:schemas-microsoft-com:office:smarttags" w:element="metricconverter">
        <w:smartTagPr>
          <w:attr w:name="ProductID" w:val="2016 г"/>
        </w:smartTagPr>
        <w:r w:rsidRPr="00424D51">
          <w:rPr>
            <w:b/>
            <w:sz w:val="28"/>
            <w:szCs w:val="28"/>
          </w:rPr>
          <w:t>2016 г</w:t>
        </w:r>
      </w:smartTag>
      <w:r w:rsidRPr="00424D51">
        <w:rPr>
          <w:b/>
          <w:sz w:val="28"/>
          <w:szCs w:val="28"/>
        </w:rPr>
        <w:t xml:space="preserve">. № 2/004-ГС «О принятии </w:t>
      </w:r>
    </w:p>
    <w:p w:rsidR="00424D51" w:rsidRPr="00424D51" w:rsidRDefault="00367AF3" w:rsidP="00424D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новой редакции </w:t>
      </w:r>
      <w:r w:rsidR="00424D51" w:rsidRPr="00424D51">
        <w:rPr>
          <w:b/>
          <w:sz w:val="28"/>
          <w:szCs w:val="28"/>
        </w:rPr>
        <w:t xml:space="preserve">Регламента </w:t>
      </w:r>
      <w:proofErr w:type="spellStart"/>
      <w:r w:rsidR="00424D51" w:rsidRPr="00424D51">
        <w:rPr>
          <w:b/>
          <w:sz w:val="28"/>
          <w:szCs w:val="28"/>
        </w:rPr>
        <w:t>Ливенского</w:t>
      </w:r>
      <w:proofErr w:type="spellEnd"/>
      <w:r w:rsidR="00424D51" w:rsidRPr="00424D51">
        <w:rPr>
          <w:b/>
          <w:sz w:val="28"/>
          <w:szCs w:val="28"/>
        </w:rPr>
        <w:t xml:space="preserve"> городского </w:t>
      </w:r>
    </w:p>
    <w:p w:rsidR="00424D51" w:rsidRPr="00424D51" w:rsidRDefault="00424D51" w:rsidP="00424D51">
      <w:pPr>
        <w:rPr>
          <w:b/>
          <w:sz w:val="28"/>
          <w:szCs w:val="28"/>
        </w:rPr>
      </w:pPr>
      <w:r w:rsidRPr="00424D51">
        <w:rPr>
          <w:b/>
          <w:sz w:val="28"/>
          <w:szCs w:val="28"/>
        </w:rPr>
        <w:t xml:space="preserve">Совета народных депутатов»  </w:t>
      </w:r>
    </w:p>
    <w:p w:rsidR="00424D51" w:rsidRDefault="00424D51" w:rsidP="00424D51">
      <w:pPr>
        <w:tabs>
          <w:tab w:val="left" w:pos="6237"/>
        </w:tabs>
        <w:ind w:left="6237" w:right="-94"/>
        <w:rPr>
          <w:bCs/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424D51" w:rsidRPr="00175D37" w:rsidRDefault="00424D51" w:rsidP="00175D37">
      <w:pPr>
        <w:pStyle w:val="1"/>
        <w:spacing w:line="276" w:lineRule="auto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75D37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Федеральным </w:t>
      </w:r>
      <w:r w:rsidR="00175D37" w:rsidRPr="00175D37">
        <w:rPr>
          <w:rFonts w:ascii="Times New Roman" w:hAnsi="Times New Roman"/>
          <w:b w:val="0"/>
          <w:color w:val="auto"/>
          <w:sz w:val="28"/>
          <w:szCs w:val="28"/>
        </w:rPr>
        <w:t xml:space="preserve">законом </w:t>
      </w:r>
      <w:r w:rsidRPr="00175D37">
        <w:rPr>
          <w:rFonts w:ascii="Times New Roman" w:hAnsi="Times New Roman"/>
          <w:b w:val="0"/>
          <w:color w:val="auto"/>
          <w:sz w:val="28"/>
          <w:szCs w:val="28"/>
        </w:rPr>
        <w:t>от 6 октября 2003 года</w:t>
      </w:r>
      <w:r w:rsidR="00175D37" w:rsidRPr="00175D3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175D37">
        <w:rPr>
          <w:rFonts w:ascii="Times New Roman" w:hAnsi="Times New Roman"/>
          <w:b w:val="0"/>
          <w:color w:val="auto"/>
          <w:sz w:val="28"/>
          <w:szCs w:val="28"/>
        </w:rPr>
        <w:t>№</w:t>
      </w:r>
      <w:r w:rsidR="00175D37" w:rsidRPr="00175D3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175D37">
        <w:rPr>
          <w:rFonts w:ascii="Times New Roman" w:hAnsi="Times New Roman"/>
          <w:b w:val="0"/>
          <w:color w:val="auto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175D37" w:rsidRPr="00175D37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B82C96" w:rsidRPr="00175D3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75D37" w:rsidRPr="00175D37">
        <w:rPr>
          <w:rFonts w:ascii="Times New Roman" w:hAnsi="Times New Roman"/>
          <w:b w:val="0"/>
          <w:color w:val="auto"/>
          <w:sz w:val="28"/>
          <w:szCs w:val="28"/>
        </w:rPr>
        <w:t xml:space="preserve">Федеральным законом </w:t>
      </w:r>
      <w:r w:rsidR="00B82C96" w:rsidRPr="00175D37">
        <w:rPr>
          <w:rFonts w:ascii="Times New Roman" w:hAnsi="Times New Roman"/>
          <w:b w:val="0"/>
          <w:color w:val="auto"/>
          <w:sz w:val="28"/>
          <w:szCs w:val="28"/>
        </w:rPr>
        <w:t>от 09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Pr="00175D37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hyperlink r:id="rId5" w:history="1">
        <w:r w:rsidRPr="00175D37">
          <w:rPr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 w:rsidRPr="00175D37">
        <w:rPr>
          <w:rFonts w:ascii="Times New Roman" w:hAnsi="Times New Roman"/>
          <w:b w:val="0"/>
          <w:color w:val="auto"/>
          <w:sz w:val="28"/>
          <w:szCs w:val="28"/>
        </w:rPr>
        <w:t xml:space="preserve"> город</w:t>
      </w:r>
      <w:r w:rsidR="00E764FE" w:rsidRPr="00175D37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175D37">
        <w:rPr>
          <w:rFonts w:ascii="Times New Roman" w:hAnsi="Times New Roman"/>
          <w:b w:val="0"/>
          <w:color w:val="auto"/>
          <w:sz w:val="28"/>
          <w:szCs w:val="28"/>
        </w:rPr>
        <w:t xml:space="preserve"> Ливны </w:t>
      </w:r>
      <w:proofErr w:type="spellStart"/>
      <w:r w:rsidRPr="00175D37">
        <w:rPr>
          <w:rFonts w:ascii="Times New Roman" w:hAnsi="Times New Roman"/>
          <w:b w:val="0"/>
          <w:color w:val="auto"/>
          <w:sz w:val="28"/>
          <w:szCs w:val="28"/>
        </w:rPr>
        <w:t>Ливенский</w:t>
      </w:r>
      <w:proofErr w:type="spellEnd"/>
      <w:r w:rsidRPr="00175D37">
        <w:rPr>
          <w:rFonts w:ascii="Times New Roman" w:hAnsi="Times New Roman"/>
          <w:b w:val="0"/>
          <w:color w:val="auto"/>
          <w:sz w:val="28"/>
          <w:szCs w:val="28"/>
        </w:rPr>
        <w:t xml:space="preserve"> городской Совет народных депутатов </w:t>
      </w:r>
    </w:p>
    <w:p w:rsidR="00424D51" w:rsidRPr="00175D37" w:rsidRDefault="00424D51" w:rsidP="00175D3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175D37">
        <w:rPr>
          <w:sz w:val="28"/>
          <w:szCs w:val="28"/>
        </w:rPr>
        <w:t>РЕШИЛ:</w:t>
      </w:r>
    </w:p>
    <w:p w:rsidR="001221BC" w:rsidRPr="00175D37" w:rsidRDefault="00424D51" w:rsidP="00175D3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sz w:val="28"/>
          <w:szCs w:val="28"/>
        </w:rPr>
      </w:pPr>
      <w:r w:rsidRPr="00175D37">
        <w:rPr>
          <w:sz w:val="28"/>
          <w:szCs w:val="28"/>
        </w:rPr>
        <w:t xml:space="preserve">1. Внести в Приложение к решению </w:t>
      </w:r>
      <w:proofErr w:type="spellStart"/>
      <w:r w:rsidRPr="00175D37">
        <w:rPr>
          <w:sz w:val="28"/>
          <w:szCs w:val="28"/>
        </w:rPr>
        <w:t>Ливенского</w:t>
      </w:r>
      <w:proofErr w:type="spellEnd"/>
      <w:r w:rsidRPr="00175D37">
        <w:rPr>
          <w:sz w:val="28"/>
          <w:szCs w:val="28"/>
        </w:rPr>
        <w:t xml:space="preserve"> городского Совета народных депутатов от 27 октября </w:t>
      </w:r>
      <w:smartTag w:uri="urn:schemas-microsoft-com:office:smarttags" w:element="metricconverter">
        <w:smartTagPr>
          <w:attr w:name="ProductID" w:val="2016 г"/>
        </w:smartTagPr>
        <w:r w:rsidRPr="00175D37">
          <w:rPr>
            <w:sz w:val="28"/>
            <w:szCs w:val="28"/>
          </w:rPr>
          <w:t>2016 г</w:t>
        </w:r>
      </w:smartTag>
      <w:r w:rsidRPr="00175D37">
        <w:rPr>
          <w:sz w:val="28"/>
          <w:szCs w:val="28"/>
        </w:rPr>
        <w:t xml:space="preserve">. № 2/004-ГС «О принятии новой редакции Регламента </w:t>
      </w:r>
      <w:proofErr w:type="spellStart"/>
      <w:r w:rsidRPr="00175D37">
        <w:rPr>
          <w:sz w:val="28"/>
          <w:szCs w:val="28"/>
        </w:rPr>
        <w:t>Ливенского</w:t>
      </w:r>
      <w:proofErr w:type="spellEnd"/>
      <w:r w:rsidRPr="00175D37">
        <w:rPr>
          <w:sz w:val="28"/>
          <w:szCs w:val="28"/>
        </w:rPr>
        <w:t xml:space="preserve"> городского Совета народных депутатов» </w:t>
      </w:r>
      <w:r w:rsidR="001221BC" w:rsidRPr="00175D37">
        <w:rPr>
          <w:sz w:val="28"/>
          <w:szCs w:val="28"/>
        </w:rPr>
        <w:t xml:space="preserve">следующие </w:t>
      </w:r>
      <w:r w:rsidRPr="00175D37">
        <w:rPr>
          <w:sz w:val="28"/>
          <w:szCs w:val="28"/>
        </w:rPr>
        <w:t>изменени</w:t>
      </w:r>
      <w:r w:rsidR="004C478F" w:rsidRPr="00175D37">
        <w:rPr>
          <w:sz w:val="28"/>
          <w:szCs w:val="28"/>
        </w:rPr>
        <w:t>я:</w:t>
      </w:r>
    </w:p>
    <w:p w:rsidR="001221BC" w:rsidRPr="005010C8" w:rsidRDefault="001221BC" w:rsidP="00175D3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sz w:val="28"/>
          <w:szCs w:val="28"/>
        </w:rPr>
      </w:pPr>
      <w:r w:rsidRPr="00175D37">
        <w:rPr>
          <w:sz w:val="28"/>
          <w:szCs w:val="28"/>
        </w:rPr>
        <w:t xml:space="preserve">1) </w:t>
      </w:r>
      <w:r w:rsidR="005010C8" w:rsidRPr="00175D37">
        <w:rPr>
          <w:sz w:val="28"/>
          <w:szCs w:val="28"/>
        </w:rPr>
        <w:t xml:space="preserve">дополнить </w:t>
      </w:r>
      <w:r w:rsidR="005010C8" w:rsidRPr="005010C8">
        <w:rPr>
          <w:sz w:val="28"/>
          <w:szCs w:val="28"/>
        </w:rPr>
        <w:t xml:space="preserve">статью 59 четвертым абзацем следующего содержания: </w:t>
      </w:r>
      <w:proofErr w:type="gramStart"/>
      <w:r w:rsidR="005010C8" w:rsidRPr="005010C8">
        <w:rPr>
          <w:sz w:val="28"/>
          <w:szCs w:val="28"/>
        </w:rPr>
        <w:t>«Приглашенные на заседание городского Совета могут принять участие в обсуждении с разрешения председательствующего.</w:t>
      </w:r>
      <w:proofErr w:type="gramEnd"/>
      <w:r w:rsidR="005010C8" w:rsidRPr="005010C8">
        <w:rPr>
          <w:sz w:val="28"/>
          <w:szCs w:val="28"/>
        </w:rPr>
        <w:t xml:space="preserve"> Председательствующий на заседании городского Совета информирует депутатов о составе и числе лиц, приглашенных на заседание</w:t>
      </w:r>
      <w:proofErr w:type="gramStart"/>
      <w:r w:rsidR="005010C8" w:rsidRPr="005010C8">
        <w:rPr>
          <w:sz w:val="28"/>
          <w:szCs w:val="28"/>
        </w:rPr>
        <w:t>.</w:t>
      </w:r>
      <w:r w:rsidRPr="005010C8">
        <w:rPr>
          <w:sz w:val="28"/>
          <w:szCs w:val="28"/>
        </w:rPr>
        <w:t>»;</w:t>
      </w:r>
      <w:proofErr w:type="gramEnd"/>
    </w:p>
    <w:p w:rsidR="00424D51" w:rsidRPr="005010C8" w:rsidRDefault="001221BC" w:rsidP="002C63FE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sz w:val="28"/>
          <w:szCs w:val="28"/>
        </w:rPr>
      </w:pPr>
      <w:r w:rsidRPr="005010C8">
        <w:rPr>
          <w:sz w:val="28"/>
          <w:szCs w:val="28"/>
        </w:rPr>
        <w:t xml:space="preserve">2) </w:t>
      </w:r>
      <w:r w:rsidR="005010C8" w:rsidRPr="005010C8">
        <w:rPr>
          <w:sz w:val="28"/>
          <w:szCs w:val="28"/>
        </w:rPr>
        <w:t>изложить</w:t>
      </w:r>
      <w:r w:rsidR="00424D51" w:rsidRPr="005010C8">
        <w:rPr>
          <w:sz w:val="28"/>
          <w:szCs w:val="28"/>
        </w:rPr>
        <w:t xml:space="preserve"> </w:t>
      </w:r>
      <w:r w:rsidR="003A0805" w:rsidRPr="005010C8">
        <w:rPr>
          <w:sz w:val="28"/>
          <w:szCs w:val="28"/>
        </w:rPr>
        <w:t xml:space="preserve">статью </w:t>
      </w:r>
      <w:r w:rsidR="005010C8" w:rsidRPr="005010C8">
        <w:rPr>
          <w:sz w:val="28"/>
          <w:szCs w:val="28"/>
        </w:rPr>
        <w:t>60</w:t>
      </w:r>
      <w:r w:rsidR="003A0805" w:rsidRPr="005010C8">
        <w:rPr>
          <w:sz w:val="28"/>
          <w:szCs w:val="28"/>
        </w:rPr>
        <w:t xml:space="preserve"> </w:t>
      </w:r>
      <w:r w:rsidR="005010C8" w:rsidRPr="005010C8">
        <w:rPr>
          <w:sz w:val="28"/>
          <w:szCs w:val="28"/>
        </w:rPr>
        <w:t>в новой редакции</w:t>
      </w:r>
      <w:r w:rsidR="00424D51" w:rsidRPr="005010C8">
        <w:rPr>
          <w:sz w:val="28"/>
          <w:szCs w:val="28"/>
        </w:rPr>
        <w:t xml:space="preserve">: </w:t>
      </w:r>
    </w:p>
    <w:p w:rsidR="005010C8" w:rsidRPr="007B054B" w:rsidRDefault="00424D51" w:rsidP="002C63FE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sz w:val="28"/>
          <w:szCs w:val="28"/>
        </w:rPr>
      </w:pPr>
      <w:r w:rsidRPr="005010C8">
        <w:rPr>
          <w:sz w:val="28"/>
          <w:szCs w:val="28"/>
        </w:rPr>
        <w:t>«</w:t>
      </w:r>
      <w:r w:rsidR="005010C8" w:rsidRPr="005010C8">
        <w:rPr>
          <w:sz w:val="28"/>
          <w:szCs w:val="28"/>
        </w:rPr>
        <w:t xml:space="preserve">Статья 60. </w:t>
      </w:r>
      <w:r w:rsidR="005324A9">
        <w:rPr>
          <w:sz w:val="28"/>
          <w:szCs w:val="28"/>
        </w:rPr>
        <w:t xml:space="preserve"> </w:t>
      </w:r>
      <w:r w:rsidR="005010C8" w:rsidRPr="005010C8">
        <w:rPr>
          <w:sz w:val="28"/>
          <w:szCs w:val="28"/>
        </w:rPr>
        <w:t xml:space="preserve">В целях обеспечения доступа к информации о деятельности городского Совета </w:t>
      </w:r>
      <w:r w:rsidR="005010C8" w:rsidRPr="007B054B">
        <w:rPr>
          <w:sz w:val="28"/>
          <w:szCs w:val="28"/>
        </w:rPr>
        <w:t>на заседании могут присутствовать граждане (физические лица), в том числе представител</w:t>
      </w:r>
      <w:r w:rsidR="005010C8">
        <w:rPr>
          <w:sz w:val="28"/>
          <w:szCs w:val="28"/>
        </w:rPr>
        <w:t>и</w:t>
      </w:r>
      <w:r w:rsidR="005010C8" w:rsidRPr="007B054B">
        <w:rPr>
          <w:sz w:val="28"/>
          <w:szCs w:val="28"/>
        </w:rPr>
        <w:t xml:space="preserve"> организаций (юридических лиц), общественных объединений, государственных органов и органов местного самоуправления</w:t>
      </w:r>
      <w:r w:rsidR="005010C8">
        <w:rPr>
          <w:sz w:val="28"/>
          <w:szCs w:val="28"/>
        </w:rPr>
        <w:t xml:space="preserve"> (далее – граждане)</w:t>
      </w:r>
      <w:r w:rsidR="005010C8" w:rsidRPr="007B054B">
        <w:rPr>
          <w:sz w:val="28"/>
          <w:szCs w:val="28"/>
        </w:rPr>
        <w:t xml:space="preserve">. </w:t>
      </w:r>
    </w:p>
    <w:p w:rsidR="005010C8" w:rsidRDefault="005010C8" w:rsidP="002C63FE">
      <w:pPr>
        <w:spacing w:line="276" w:lineRule="auto"/>
        <w:ind w:firstLine="851"/>
        <w:jc w:val="both"/>
        <w:rPr>
          <w:sz w:val="28"/>
          <w:szCs w:val="28"/>
        </w:rPr>
      </w:pPr>
      <w:r w:rsidRPr="007B054B">
        <w:rPr>
          <w:sz w:val="28"/>
          <w:szCs w:val="28"/>
        </w:rPr>
        <w:lastRenderedPageBreak/>
        <w:t xml:space="preserve">Гражданам гарантируется возможность присутствия на заседаниях городского Совета в случае подачи заявления на присутствие на </w:t>
      </w:r>
      <w:r w:rsidR="005324A9">
        <w:rPr>
          <w:sz w:val="28"/>
          <w:szCs w:val="28"/>
        </w:rPr>
        <w:t>очередном</w:t>
      </w:r>
      <w:r w:rsidRPr="007B054B">
        <w:rPr>
          <w:sz w:val="28"/>
          <w:szCs w:val="28"/>
        </w:rPr>
        <w:t xml:space="preserve"> заседании, за исключением закрытых заседаний. </w:t>
      </w:r>
    </w:p>
    <w:p w:rsidR="005010C8" w:rsidRDefault="005010C8" w:rsidP="002C63FE">
      <w:pPr>
        <w:spacing w:line="276" w:lineRule="auto"/>
        <w:ind w:firstLine="851"/>
        <w:jc w:val="both"/>
        <w:rPr>
          <w:sz w:val="28"/>
          <w:szCs w:val="28"/>
        </w:rPr>
      </w:pPr>
      <w:r w:rsidRPr="007B054B">
        <w:rPr>
          <w:sz w:val="28"/>
          <w:szCs w:val="28"/>
        </w:rPr>
        <w:t xml:space="preserve">Гражданин, желающий присутствовать на заседании городского Совета должен направить не позднее </w:t>
      </w:r>
      <w:r w:rsidR="00482344">
        <w:rPr>
          <w:sz w:val="28"/>
          <w:szCs w:val="28"/>
        </w:rPr>
        <w:t xml:space="preserve">одного </w:t>
      </w:r>
      <w:r w:rsidRPr="007B054B">
        <w:rPr>
          <w:sz w:val="28"/>
          <w:szCs w:val="28"/>
        </w:rPr>
        <w:t xml:space="preserve">дня </w:t>
      </w:r>
      <w:r w:rsidR="00482344">
        <w:rPr>
          <w:sz w:val="28"/>
          <w:szCs w:val="28"/>
        </w:rPr>
        <w:t>до дня проведения</w:t>
      </w:r>
      <w:r w:rsidRPr="007B054B">
        <w:rPr>
          <w:sz w:val="28"/>
          <w:szCs w:val="28"/>
        </w:rPr>
        <w:t xml:space="preserve"> заседания городского Совета на имя </w:t>
      </w:r>
      <w:r w:rsidR="00482344">
        <w:rPr>
          <w:sz w:val="28"/>
          <w:szCs w:val="28"/>
        </w:rPr>
        <w:t xml:space="preserve">председателя городского Совета </w:t>
      </w:r>
      <w:r w:rsidRPr="007B054B">
        <w:rPr>
          <w:sz w:val="28"/>
          <w:szCs w:val="28"/>
        </w:rPr>
        <w:t xml:space="preserve">письменное или электронное заявление, в котором указываются фамилия, имя, отчество гражданина, </w:t>
      </w:r>
      <w:r w:rsidR="0003431C">
        <w:rPr>
          <w:sz w:val="28"/>
          <w:szCs w:val="28"/>
        </w:rPr>
        <w:t>дата</w:t>
      </w:r>
      <w:r w:rsidRPr="007B054B">
        <w:rPr>
          <w:sz w:val="28"/>
          <w:szCs w:val="28"/>
        </w:rPr>
        <w:t xml:space="preserve"> рождения, </w:t>
      </w:r>
      <w:r w:rsidR="005324A9" w:rsidRPr="007B054B">
        <w:rPr>
          <w:sz w:val="28"/>
          <w:szCs w:val="28"/>
        </w:rPr>
        <w:t xml:space="preserve">адрес места жительства, </w:t>
      </w:r>
      <w:r w:rsidRPr="007B054B">
        <w:rPr>
          <w:sz w:val="28"/>
          <w:szCs w:val="28"/>
        </w:rPr>
        <w:t>согласи</w:t>
      </w:r>
      <w:r w:rsidR="0003431C">
        <w:rPr>
          <w:sz w:val="28"/>
          <w:szCs w:val="28"/>
        </w:rPr>
        <w:t>е</w:t>
      </w:r>
      <w:r w:rsidRPr="007B054B">
        <w:rPr>
          <w:sz w:val="28"/>
          <w:szCs w:val="28"/>
        </w:rPr>
        <w:t xml:space="preserve"> на обработку персональных данных</w:t>
      </w:r>
      <w:r w:rsidR="0003431C">
        <w:rPr>
          <w:sz w:val="28"/>
          <w:szCs w:val="28"/>
        </w:rPr>
        <w:t xml:space="preserve"> и цель участия в заседании</w:t>
      </w:r>
      <w:r w:rsidRPr="007B054B">
        <w:rPr>
          <w:sz w:val="28"/>
          <w:szCs w:val="28"/>
        </w:rPr>
        <w:t xml:space="preserve">. Представители организаций (юридических лиц), общественных объединений, государственных органов и органов местного самоуправления представляют документ, подтверждающий их полномочия, с указанием фамилии, имени, отчества, занимаемой должности представителя, его контактных телефонов, паспортных данных. Заявления подаются в аппарат городского Совета на бумажном носителе или </w:t>
      </w:r>
      <w:r w:rsidR="005324A9">
        <w:rPr>
          <w:sz w:val="28"/>
          <w:szCs w:val="28"/>
        </w:rPr>
        <w:t>по</w:t>
      </w:r>
      <w:r w:rsidRPr="007B054B">
        <w:rPr>
          <w:sz w:val="28"/>
          <w:szCs w:val="28"/>
        </w:rPr>
        <w:t xml:space="preserve"> электронной </w:t>
      </w:r>
      <w:r w:rsidR="005324A9">
        <w:rPr>
          <w:sz w:val="28"/>
          <w:szCs w:val="28"/>
        </w:rPr>
        <w:t>почте</w:t>
      </w:r>
      <w:r w:rsidRPr="007B054B">
        <w:rPr>
          <w:sz w:val="28"/>
          <w:szCs w:val="28"/>
        </w:rPr>
        <w:t xml:space="preserve">. </w:t>
      </w:r>
    </w:p>
    <w:p w:rsidR="002C63FE" w:rsidRDefault="005010C8" w:rsidP="002C63FE">
      <w:pPr>
        <w:spacing w:line="276" w:lineRule="auto"/>
        <w:ind w:firstLine="851"/>
        <w:jc w:val="both"/>
        <w:rPr>
          <w:sz w:val="28"/>
          <w:szCs w:val="28"/>
        </w:rPr>
      </w:pPr>
      <w:r w:rsidRPr="007B054B">
        <w:rPr>
          <w:sz w:val="28"/>
          <w:szCs w:val="28"/>
        </w:rPr>
        <w:t>Граждане допускаются в зал заседаний</w:t>
      </w:r>
      <w:r w:rsidR="0003431C">
        <w:rPr>
          <w:sz w:val="28"/>
          <w:szCs w:val="28"/>
        </w:rPr>
        <w:t xml:space="preserve"> не ранее</w:t>
      </w:r>
      <w:r w:rsidRPr="007B054B">
        <w:rPr>
          <w:sz w:val="28"/>
          <w:szCs w:val="28"/>
        </w:rPr>
        <w:t xml:space="preserve"> </w:t>
      </w:r>
      <w:r w:rsidR="0003431C">
        <w:rPr>
          <w:sz w:val="28"/>
          <w:szCs w:val="28"/>
        </w:rPr>
        <w:t>чем</w:t>
      </w:r>
      <w:r w:rsidRPr="007B054B">
        <w:rPr>
          <w:sz w:val="28"/>
          <w:szCs w:val="28"/>
        </w:rPr>
        <w:t xml:space="preserve"> за 1</w:t>
      </w:r>
      <w:r w:rsidR="0003431C">
        <w:rPr>
          <w:sz w:val="28"/>
          <w:szCs w:val="28"/>
        </w:rPr>
        <w:t>5</w:t>
      </w:r>
      <w:r w:rsidRPr="007B054B">
        <w:rPr>
          <w:sz w:val="28"/>
          <w:szCs w:val="28"/>
        </w:rPr>
        <w:t xml:space="preserve"> минут </w:t>
      </w:r>
      <w:r w:rsidR="00D118F2">
        <w:rPr>
          <w:sz w:val="28"/>
          <w:szCs w:val="28"/>
        </w:rPr>
        <w:t xml:space="preserve">и не позднее 5 минут </w:t>
      </w:r>
      <w:r w:rsidRPr="007B054B">
        <w:rPr>
          <w:sz w:val="28"/>
          <w:szCs w:val="28"/>
        </w:rPr>
        <w:t>до начала заседания по предъявлени</w:t>
      </w:r>
      <w:r w:rsidR="0003431C">
        <w:rPr>
          <w:sz w:val="28"/>
          <w:szCs w:val="28"/>
        </w:rPr>
        <w:t>ю</w:t>
      </w:r>
      <w:r w:rsidRPr="007B054B">
        <w:rPr>
          <w:sz w:val="28"/>
          <w:szCs w:val="28"/>
        </w:rPr>
        <w:t xml:space="preserve"> докум</w:t>
      </w:r>
      <w:r w:rsidR="0003431C">
        <w:rPr>
          <w:sz w:val="28"/>
          <w:szCs w:val="28"/>
        </w:rPr>
        <w:t xml:space="preserve">ента удостоверяющего личность. </w:t>
      </w:r>
      <w:r w:rsidR="002C63FE">
        <w:rPr>
          <w:sz w:val="28"/>
          <w:szCs w:val="28"/>
        </w:rPr>
        <w:t xml:space="preserve">Реквизиты </w:t>
      </w:r>
      <w:r w:rsidR="002C63FE" w:rsidRPr="007B054B">
        <w:rPr>
          <w:sz w:val="28"/>
          <w:szCs w:val="28"/>
        </w:rPr>
        <w:t>докум</w:t>
      </w:r>
      <w:r w:rsidR="002C63FE">
        <w:rPr>
          <w:sz w:val="28"/>
          <w:szCs w:val="28"/>
        </w:rPr>
        <w:t>ент</w:t>
      </w:r>
      <w:r w:rsidR="00D118F2">
        <w:rPr>
          <w:sz w:val="28"/>
          <w:szCs w:val="28"/>
        </w:rPr>
        <w:t>а</w:t>
      </w:r>
      <w:r w:rsidR="002C63FE">
        <w:rPr>
          <w:sz w:val="28"/>
          <w:szCs w:val="28"/>
        </w:rPr>
        <w:t>, удостоверяющего личность</w:t>
      </w:r>
      <w:r w:rsidR="005324A9">
        <w:rPr>
          <w:sz w:val="28"/>
          <w:szCs w:val="28"/>
        </w:rPr>
        <w:t>,</w:t>
      </w:r>
      <w:r w:rsidR="002C63FE">
        <w:rPr>
          <w:sz w:val="28"/>
          <w:szCs w:val="28"/>
        </w:rPr>
        <w:t xml:space="preserve"> заносятся</w:t>
      </w:r>
      <w:r w:rsidR="0003431C">
        <w:rPr>
          <w:sz w:val="28"/>
          <w:szCs w:val="28"/>
        </w:rPr>
        <w:t xml:space="preserve"> </w:t>
      </w:r>
      <w:r w:rsidRPr="007B054B">
        <w:rPr>
          <w:sz w:val="28"/>
          <w:szCs w:val="28"/>
        </w:rPr>
        <w:t>в лист регистрации. Граждане, присутствующие на заседании городского Совета не имеют права вмешиваться в ход заседани</w:t>
      </w:r>
      <w:r w:rsidR="002C63FE">
        <w:rPr>
          <w:sz w:val="28"/>
          <w:szCs w:val="28"/>
        </w:rPr>
        <w:t>я</w:t>
      </w:r>
      <w:r w:rsidRPr="007B054B">
        <w:rPr>
          <w:sz w:val="28"/>
          <w:szCs w:val="28"/>
        </w:rPr>
        <w:t>, обязаны соблюдать общественный порядок и подчиняться распоряжениям председательствующего</w:t>
      </w:r>
      <w:r>
        <w:rPr>
          <w:sz w:val="28"/>
          <w:szCs w:val="28"/>
        </w:rPr>
        <w:t xml:space="preserve">. </w:t>
      </w:r>
    </w:p>
    <w:p w:rsidR="005010C8" w:rsidRPr="007B054B" w:rsidRDefault="005010C8" w:rsidP="002C63FE">
      <w:pPr>
        <w:spacing w:line="276" w:lineRule="auto"/>
        <w:ind w:firstLine="851"/>
        <w:jc w:val="both"/>
        <w:rPr>
          <w:sz w:val="28"/>
          <w:szCs w:val="28"/>
        </w:rPr>
      </w:pPr>
      <w:r w:rsidRPr="007B054B">
        <w:rPr>
          <w:sz w:val="28"/>
          <w:szCs w:val="28"/>
        </w:rPr>
        <w:t>Право задать вопрос или выступить по рассматриваемому вопросу может быть предоставлено гражданину</w:t>
      </w:r>
      <w:r>
        <w:rPr>
          <w:sz w:val="28"/>
          <w:szCs w:val="28"/>
        </w:rPr>
        <w:t xml:space="preserve"> </w:t>
      </w:r>
      <w:r w:rsidR="002C63FE">
        <w:rPr>
          <w:sz w:val="28"/>
          <w:szCs w:val="28"/>
        </w:rPr>
        <w:t>с разрешения</w:t>
      </w:r>
      <w:r w:rsidRPr="007B054B">
        <w:rPr>
          <w:sz w:val="28"/>
          <w:szCs w:val="28"/>
        </w:rPr>
        <w:t xml:space="preserve"> председательствующего</w:t>
      </w:r>
      <w:proofErr w:type="gramStart"/>
      <w:r w:rsidRPr="007B054B">
        <w:rPr>
          <w:sz w:val="28"/>
          <w:szCs w:val="28"/>
        </w:rPr>
        <w:t>.</w:t>
      </w:r>
      <w:r w:rsidR="002C63FE">
        <w:rPr>
          <w:sz w:val="28"/>
          <w:szCs w:val="28"/>
        </w:rPr>
        <w:t>»</w:t>
      </w:r>
      <w:r w:rsidRPr="007B054B">
        <w:rPr>
          <w:sz w:val="28"/>
          <w:szCs w:val="28"/>
        </w:rPr>
        <w:t xml:space="preserve"> </w:t>
      </w:r>
      <w:proofErr w:type="gramEnd"/>
    </w:p>
    <w:p w:rsidR="002C63FE" w:rsidRDefault="002C63FE" w:rsidP="002C63F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424D51" w:rsidRDefault="004C478F" w:rsidP="002C63F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4D51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 xml:space="preserve">со дня </w:t>
      </w:r>
      <w:r w:rsidR="00424D51">
        <w:rPr>
          <w:sz w:val="28"/>
          <w:szCs w:val="28"/>
        </w:rPr>
        <w:t xml:space="preserve">его </w:t>
      </w:r>
      <w:r w:rsidR="00175D37">
        <w:rPr>
          <w:sz w:val="28"/>
          <w:szCs w:val="28"/>
        </w:rPr>
        <w:t xml:space="preserve">официального </w:t>
      </w:r>
      <w:r w:rsidR="00424D51">
        <w:rPr>
          <w:sz w:val="28"/>
          <w:szCs w:val="28"/>
        </w:rPr>
        <w:t>опубликования.</w:t>
      </w:r>
    </w:p>
    <w:p w:rsidR="00424D51" w:rsidRDefault="00424D51" w:rsidP="00B82C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C478F" w:rsidRDefault="004C478F" w:rsidP="00B82C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82C96" w:rsidRDefault="00B82C96" w:rsidP="00B82C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24D51" w:rsidRDefault="00424D51" w:rsidP="002C63F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424D51" w:rsidRDefault="00424D51" w:rsidP="002C63FE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Совета народных депутатов                                                               Е.Н. Конищева</w:t>
      </w:r>
    </w:p>
    <w:p w:rsidR="00424D51" w:rsidRDefault="00424D51" w:rsidP="002C63F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5E1D70" w:rsidRDefault="005E1D70" w:rsidP="002C63FE">
      <w:pPr>
        <w:spacing w:line="276" w:lineRule="auto"/>
        <w:ind w:firstLine="851"/>
      </w:pPr>
    </w:p>
    <w:sectPr w:rsidR="005E1D70" w:rsidSect="00424D51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D51"/>
    <w:rsid w:val="0003431C"/>
    <w:rsid w:val="001221BC"/>
    <w:rsid w:val="001673C4"/>
    <w:rsid w:val="00175D37"/>
    <w:rsid w:val="0021715B"/>
    <w:rsid w:val="002C63FE"/>
    <w:rsid w:val="00367AF3"/>
    <w:rsid w:val="003A0805"/>
    <w:rsid w:val="003F2129"/>
    <w:rsid w:val="00424D51"/>
    <w:rsid w:val="00482344"/>
    <w:rsid w:val="004C478F"/>
    <w:rsid w:val="004D319B"/>
    <w:rsid w:val="004E4E0C"/>
    <w:rsid w:val="005010C8"/>
    <w:rsid w:val="005324A9"/>
    <w:rsid w:val="005A4D78"/>
    <w:rsid w:val="005E1D70"/>
    <w:rsid w:val="00A12ADF"/>
    <w:rsid w:val="00A16FBC"/>
    <w:rsid w:val="00B82C96"/>
    <w:rsid w:val="00C926AD"/>
    <w:rsid w:val="00CF6187"/>
    <w:rsid w:val="00CF693A"/>
    <w:rsid w:val="00D118F2"/>
    <w:rsid w:val="00D30A28"/>
    <w:rsid w:val="00DD1730"/>
    <w:rsid w:val="00DD2558"/>
    <w:rsid w:val="00E643F1"/>
    <w:rsid w:val="00E764FE"/>
    <w:rsid w:val="00EC075E"/>
    <w:rsid w:val="00ED561D"/>
    <w:rsid w:val="00F036BC"/>
    <w:rsid w:val="00F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4D5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24D5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D51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24D51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24D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4D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D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8A35AA1FE226917619D59D4188E9B42E7D5FFFB292D9174C1270FAC645A2A50EBA2EE631C707003D91404206872194QA3D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18</cp:revision>
  <cp:lastPrinted>2022-05-26T13:47:00Z</cp:lastPrinted>
  <dcterms:created xsi:type="dcterms:W3CDTF">2020-11-16T07:46:00Z</dcterms:created>
  <dcterms:modified xsi:type="dcterms:W3CDTF">2022-05-26T13:49:00Z</dcterms:modified>
</cp:coreProperties>
</file>